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73" w:rsidRPr="00E17AD6" w:rsidRDefault="00477D73" w:rsidP="007A59D6">
      <w:pPr>
        <w:pStyle w:val="a3"/>
        <w:ind w:firstLine="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7AD6">
        <w:rPr>
          <w:rFonts w:ascii="Times New Roman" w:hAnsi="Times New Roman" w:cs="Times New Roman"/>
          <w:sz w:val="28"/>
          <w:szCs w:val="28"/>
        </w:rPr>
        <w:t xml:space="preserve">Аппаратом Уполномоченного при Президенте Российской Федерации по защите прав предпринимателей подготовлена краткая инструкция по переходу с режима </w:t>
      </w:r>
      <w:r w:rsidR="007A59D6">
        <w:rPr>
          <w:rFonts w:ascii="Times New Roman" w:hAnsi="Times New Roman" w:cs="Times New Roman"/>
          <w:sz w:val="28"/>
          <w:szCs w:val="28"/>
        </w:rPr>
        <w:t>ЕНВД на другие налоговые режимы</w:t>
      </w:r>
      <w:bookmarkStart w:id="0" w:name="_GoBack"/>
      <w:bookmarkEnd w:id="0"/>
    </w:p>
    <w:p w:rsidR="00477D73" w:rsidRDefault="00477D73" w:rsidP="000A6FC7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D5315" w:rsidRPr="00477D73" w:rsidRDefault="003B1CA8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D73">
        <w:rPr>
          <w:rFonts w:ascii="Times New Roman" w:hAnsi="Times New Roman" w:cs="Times New Roman"/>
          <w:sz w:val="28"/>
          <w:szCs w:val="28"/>
          <w:u w:val="single"/>
        </w:rPr>
        <w:t>Если Вы индивидуальный предприниматель</w:t>
      </w:r>
      <w:r w:rsidR="004D5315" w:rsidRPr="00477D7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B1CA8" w:rsidRPr="00477D73" w:rsidRDefault="003B1CA8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D73">
        <w:rPr>
          <w:rFonts w:ascii="Times New Roman" w:hAnsi="Times New Roman" w:cs="Times New Roman"/>
          <w:sz w:val="28"/>
          <w:szCs w:val="28"/>
        </w:rPr>
        <w:t xml:space="preserve">Вы можете рассматривать для выбора УСН (упрощенку), ПСН (патент), режим </w:t>
      </w:r>
      <w:proofErr w:type="spellStart"/>
      <w:r w:rsidRPr="00477D7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77D73">
        <w:rPr>
          <w:rFonts w:ascii="Times New Roman" w:hAnsi="Times New Roman" w:cs="Times New Roman"/>
          <w:sz w:val="28"/>
          <w:szCs w:val="28"/>
        </w:rPr>
        <w:t xml:space="preserve"> (НПД, налог на профессиональный доход</w:t>
      </w:r>
      <w:r w:rsidR="004D5315" w:rsidRPr="00477D73">
        <w:rPr>
          <w:rFonts w:ascii="Times New Roman" w:hAnsi="Times New Roman" w:cs="Times New Roman"/>
          <w:sz w:val="28"/>
          <w:szCs w:val="28"/>
        </w:rPr>
        <w:t xml:space="preserve">). </w:t>
      </w:r>
      <w:r w:rsidR="000A6FC7" w:rsidRPr="00477D73">
        <w:rPr>
          <w:rFonts w:ascii="Times New Roman" w:hAnsi="Times New Roman" w:cs="Times New Roman"/>
          <w:sz w:val="28"/>
          <w:szCs w:val="28"/>
        </w:rPr>
        <w:t>НПД</w:t>
      </w:r>
      <w:r w:rsidR="004D5315" w:rsidRPr="00477D73">
        <w:rPr>
          <w:rFonts w:ascii="Times New Roman" w:hAnsi="Times New Roman" w:cs="Times New Roman"/>
          <w:sz w:val="28"/>
          <w:szCs w:val="28"/>
        </w:rPr>
        <w:t xml:space="preserve"> – только в том случае, если у </w:t>
      </w:r>
      <w:r w:rsidRPr="00477D73">
        <w:rPr>
          <w:rFonts w:ascii="Times New Roman" w:hAnsi="Times New Roman" w:cs="Times New Roman"/>
          <w:sz w:val="28"/>
          <w:szCs w:val="28"/>
        </w:rPr>
        <w:t>Вас нет наемных работников по трудовым договорам</w:t>
      </w:r>
      <w:r w:rsidR="004D5315" w:rsidRPr="00477D73">
        <w:rPr>
          <w:rFonts w:ascii="Times New Roman" w:hAnsi="Times New Roman" w:cs="Times New Roman"/>
          <w:sz w:val="28"/>
          <w:szCs w:val="28"/>
        </w:rPr>
        <w:t xml:space="preserve">. Можно рассмотреть и </w:t>
      </w:r>
      <w:r w:rsidRPr="00477D73">
        <w:rPr>
          <w:rFonts w:ascii="Times New Roman" w:hAnsi="Times New Roman" w:cs="Times New Roman"/>
          <w:sz w:val="28"/>
          <w:szCs w:val="28"/>
        </w:rPr>
        <w:t>общую систему налогообложения - ОСНО (на общей системе при оборотах меньше 2 млн. руб. в квартал Вы сможете в будущем не платить НДС)</w:t>
      </w:r>
      <w:r w:rsidR="004D5315" w:rsidRPr="00477D73">
        <w:rPr>
          <w:rFonts w:ascii="Times New Roman" w:hAnsi="Times New Roman" w:cs="Times New Roman"/>
          <w:sz w:val="28"/>
          <w:szCs w:val="28"/>
        </w:rPr>
        <w:t>. Е</w:t>
      </w:r>
      <w:r w:rsidRPr="00477D73">
        <w:rPr>
          <w:rFonts w:ascii="Times New Roman" w:hAnsi="Times New Roman" w:cs="Times New Roman"/>
          <w:sz w:val="28"/>
          <w:szCs w:val="28"/>
        </w:rPr>
        <w:t xml:space="preserve">сли Вы сельхозпроизводитель </w:t>
      </w:r>
      <w:r w:rsidR="004D5315" w:rsidRPr="00477D73">
        <w:rPr>
          <w:rFonts w:ascii="Times New Roman" w:hAnsi="Times New Roman" w:cs="Times New Roman"/>
          <w:sz w:val="28"/>
          <w:szCs w:val="28"/>
        </w:rPr>
        <w:t>–</w:t>
      </w:r>
      <w:r w:rsidRPr="00477D73">
        <w:rPr>
          <w:rFonts w:ascii="Times New Roman" w:hAnsi="Times New Roman" w:cs="Times New Roman"/>
          <w:sz w:val="28"/>
          <w:szCs w:val="28"/>
        </w:rPr>
        <w:t xml:space="preserve"> </w:t>
      </w:r>
      <w:r w:rsidR="004D5315" w:rsidRPr="00477D73">
        <w:rPr>
          <w:rFonts w:ascii="Times New Roman" w:hAnsi="Times New Roman" w:cs="Times New Roman"/>
          <w:sz w:val="28"/>
          <w:szCs w:val="28"/>
        </w:rPr>
        <w:t xml:space="preserve">для вас существует </w:t>
      </w:r>
      <w:r w:rsidRPr="00477D73">
        <w:rPr>
          <w:rFonts w:ascii="Times New Roman" w:hAnsi="Times New Roman" w:cs="Times New Roman"/>
          <w:sz w:val="28"/>
          <w:szCs w:val="28"/>
        </w:rPr>
        <w:t>ЕСХН (</w:t>
      </w:r>
      <w:r w:rsidR="004D5315" w:rsidRPr="00477D73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477D73">
        <w:rPr>
          <w:rFonts w:ascii="Times New Roman" w:hAnsi="Times New Roman" w:cs="Times New Roman"/>
          <w:sz w:val="28"/>
          <w:szCs w:val="28"/>
        </w:rPr>
        <w:t xml:space="preserve">сельхозналог). </w:t>
      </w:r>
    </w:p>
    <w:p w:rsidR="004D5315" w:rsidRPr="00477D73" w:rsidRDefault="003B1CA8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D73">
        <w:rPr>
          <w:rFonts w:ascii="Times New Roman" w:hAnsi="Times New Roman" w:cs="Times New Roman"/>
          <w:sz w:val="28"/>
          <w:szCs w:val="28"/>
          <w:u w:val="single"/>
        </w:rPr>
        <w:t>Если у Вас организация</w:t>
      </w:r>
      <w:r w:rsidR="004D5315" w:rsidRPr="00477D7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B1CA8" w:rsidRPr="00477D73" w:rsidRDefault="003B1CA8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D73">
        <w:rPr>
          <w:rFonts w:ascii="Times New Roman" w:hAnsi="Times New Roman" w:cs="Times New Roman"/>
          <w:sz w:val="28"/>
          <w:szCs w:val="28"/>
        </w:rPr>
        <w:t>Вы сможете рассматривать УСН, ОСНО, в подходящих случаях сельхозналог (ЕСХН).</w:t>
      </w:r>
    </w:p>
    <w:p w:rsidR="000A6FC7" w:rsidRPr="00477D73" w:rsidRDefault="000A6FC7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A6FC7" w:rsidRPr="00477D73" w:rsidRDefault="000A6FC7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D73">
        <w:rPr>
          <w:rFonts w:ascii="Times New Roman" w:hAnsi="Times New Roman" w:cs="Times New Roman"/>
          <w:sz w:val="28"/>
          <w:szCs w:val="28"/>
        </w:rPr>
        <w:t xml:space="preserve">Для каждого специального режима (кроме общей системы) есть свои параметры (максимальный оборот, допустимые виды деятельности (для ПСН, ЕСХН и </w:t>
      </w:r>
      <w:proofErr w:type="spellStart"/>
      <w:r w:rsidRPr="00477D7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77D73">
        <w:rPr>
          <w:rFonts w:ascii="Times New Roman" w:hAnsi="Times New Roman" w:cs="Times New Roman"/>
          <w:sz w:val="28"/>
          <w:szCs w:val="28"/>
        </w:rPr>
        <w:t>), количество сотрудников и так далее). Их нужно изучить, чтобы правильно выбрать возможный режим. На патентной системе, например, нельзя осуществлять торговлю одеждой из меха, обувью, лекарствами.</w:t>
      </w:r>
    </w:p>
    <w:p w:rsidR="000A6FC7" w:rsidRPr="00477D73" w:rsidRDefault="000A6FC7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D5315" w:rsidRPr="00477D73" w:rsidRDefault="003B1CA8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D73">
        <w:rPr>
          <w:rFonts w:ascii="Times New Roman" w:hAnsi="Times New Roman" w:cs="Times New Roman"/>
          <w:sz w:val="28"/>
          <w:szCs w:val="28"/>
          <w:u w:val="single"/>
        </w:rPr>
        <w:t>Для перехода на УСН или ЕСХН</w:t>
      </w:r>
    </w:p>
    <w:p w:rsidR="004D5315" w:rsidRPr="00477D73" w:rsidRDefault="000A6FC7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D73">
        <w:rPr>
          <w:rFonts w:ascii="Times New Roman" w:hAnsi="Times New Roman" w:cs="Times New Roman"/>
          <w:sz w:val="28"/>
          <w:szCs w:val="28"/>
        </w:rPr>
        <w:t>Н</w:t>
      </w:r>
      <w:r w:rsidR="003B1CA8" w:rsidRPr="00477D73">
        <w:rPr>
          <w:rFonts w:ascii="Times New Roman" w:hAnsi="Times New Roman" w:cs="Times New Roman"/>
          <w:sz w:val="28"/>
          <w:szCs w:val="28"/>
        </w:rPr>
        <w:t xml:space="preserve">еобходимо подать уведомление в </w:t>
      </w:r>
      <w:r w:rsidR="004D5315" w:rsidRPr="00477D73"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="003B1CA8" w:rsidRPr="00477D73">
        <w:rPr>
          <w:rFonts w:ascii="Times New Roman" w:hAnsi="Times New Roman" w:cs="Times New Roman"/>
          <w:sz w:val="28"/>
          <w:szCs w:val="28"/>
        </w:rPr>
        <w:t xml:space="preserve">инспекцию по месту нахождения организации или жительства индивидуального предпринимателя. </w:t>
      </w:r>
    </w:p>
    <w:p w:rsidR="004D5315" w:rsidRPr="00477D73" w:rsidRDefault="003B1CA8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D73">
        <w:rPr>
          <w:rFonts w:ascii="Times New Roman" w:hAnsi="Times New Roman" w:cs="Times New Roman"/>
          <w:sz w:val="28"/>
          <w:szCs w:val="28"/>
        </w:rPr>
        <w:t>Форма уведомления № 26.2-1 (КНД 1150001) утверждена приказом ФНС России от 02.11.2012 № ММВ-7-3/829@. </w:t>
      </w:r>
    </w:p>
    <w:p w:rsidR="003B1CA8" w:rsidRPr="00477D73" w:rsidRDefault="003B1CA8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D7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D5315" w:rsidRPr="00477D73">
        <w:rPr>
          <w:rFonts w:ascii="Times New Roman" w:hAnsi="Times New Roman" w:cs="Times New Roman"/>
          <w:sz w:val="28"/>
          <w:szCs w:val="28"/>
        </w:rPr>
        <w:t>уведомление</w:t>
      </w:r>
      <w:r w:rsidRPr="00477D73">
        <w:rPr>
          <w:rFonts w:ascii="Times New Roman" w:hAnsi="Times New Roman" w:cs="Times New Roman"/>
          <w:sz w:val="28"/>
          <w:szCs w:val="28"/>
        </w:rPr>
        <w:t xml:space="preserve"> можно лично, через представителя или по почте заказным письмом. Кроме того, </w:t>
      </w:r>
      <w:r w:rsidR="004D5315" w:rsidRPr="00477D73">
        <w:rPr>
          <w:rFonts w:ascii="Times New Roman" w:hAnsi="Times New Roman" w:cs="Times New Roman"/>
          <w:sz w:val="28"/>
          <w:szCs w:val="28"/>
        </w:rPr>
        <w:t>его</w:t>
      </w:r>
      <w:r w:rsidRPr="00477D73">
        <w:rPr>
          <w:rFonts w:ascii="Times New Roman" w:hAnsi="Times New Roman" w:cs="Times New Roman"/>
          <w:sz w:val="28"/>
          <w:szCs w:val="28"/>
        </w:rPr>
        <w:t xml:space="preserve"> можно прислать по </w:t>
      </w:r>
      <w:r w:rsidR="004D5315" w:rsidRPr="00477D73">
        <w:rPr>
          <w:rFonts w:ascii="Times New Roman" w:hAnsi="Times New Roman" w:cs="Times New Roman"/>
          <w:sz w:val="28"/>
          <w:szCs w:val="28"/>
        </w:rPr>
        <w:t>телекоммуникационным каналам связи (через оператора электронного документооборота)</w:t>
      </w:r>
      <w:r w:rsidRPr="00477D73">
        <w:rPr>
          <w:rFonts w:ascii="Times New Roman" w:hAnsi="Times New Roman" w:cs="Times New Roman"/>
          <w:sz w:val="28"/>
          <w:szCs w:val="28"/>
        </w:rPr>
        <w:t xml:space="preserve"> или через сервис «Личный кабинет налогоплательщика - индивидуального предпринимателя» </w:t>
      </w:r>
      <w:r w:rsidR="004D5315" w:rsidRPr="00477D73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4D5315" w:rsidRPr="00477D73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4D5315" w:rsidRPr="00477D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5315" w:rsidRPr="00477D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5315" w:rsidRPr="00477D73">
        <w:rPr>
          <w:rFonts w:ascii="Times New Roman" w:hAnsi="Times New Roman" w:cs="Times New Roman"/>
          <w:sz w:val="28"/>
          <w:szCs w:val="28"/>
        </w:rPr>
        <w:t xml:space="preserve"> </w:t>
      </w:r>
      <w:r w:rsidRPr="00477D73">
        <w:rPr>
          <w:rFonts w:ascii="Times New Roman" w:hAnsi="Times New Roman" w:cs="Times New Roman"/>
          <w:sz w:val="28"/>
          <w:szCs w:val="28"/>
        </w:rPr>
        <w:t>в разделе «Моя система налогообложения».</w:t>
      </w:r>
    </w:p>
    <w:p w:rsidR="003B1CA8" w:rsidRPr="00477D73" w:rsidRDefault="003B1CA8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D73">
        <w:rPr>
          <w:rFonts w:ascii="Times New Roman" w:hAnsi="Times New Roman" w:cs="Times New Roman"/>
          <w:sz w:val="28"/>
          <w:szCs w:val="28"/>
        </w:rPr>
        <w:t>Информация доведена до сведения налоговых органов и налогоплательщиков письмом ФНС России от 20.10.2020 № СД- 4-3/17181@.</w:t>
      </w:r>
    </w:p>
    <w:p w:rsidR="004D5315" w:rsidRPr="00477D73" w:rsidRDefault="004D5315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D5315" w:rsidRPr="00477D73" w:rsidRDefault="004D5315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D73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3B1CA8" w:rsidRPr="00477D73">
        <w:rPr>
          <w:rFonts w:ascii="Times New Roman" w:hAnsi="Times New Roman" w:cs="Times New Roman"/>
          <w:sz w:val="28"/>
          <w:szCs w:val="28"/>
          <w:u w:val="single"/>
        </w:rPr>
        <w:t xml:space="preserve"> перехода на патентную систему налогообложения</w:t>
      </w:r>
    </w:p>
    <w:p w:rsidR="003B1CA8" w:rsidRPr="00477D73" w:rsidRDefault="000A6FC7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D73">
        <w:rPr>
          <w:rFonts w:ascii="Times New Roman" w:hAnsi="Times New Roman" w:cs="Times New Roman"/>
          <w:sz w:val="28"/>
          <w:szCs w:val="28"/>
        </w:rPr>
        <w:t>З</w:t>
      </w:r>
      <w:r w:rsidR="003B1CA8" w:rsidRPr="00477D73">
        <w:rPr>
          <w:rFonts w:ascii="Times New Roman" w:hAnsi="Times New Roman" w:cs="Times New Roman"/>
          <w:sz w:val="28"/>
          <w:szCs w:val="28"/>
        </w:rPr>
        <w:t xml:space="preserve">аявление на получение патента необходимо подать в любой территориальный налоговый орган </w:t>
      </w:r>
      <w:r w:rsidR="001320CA" w:rsidRPr="00477D73">
        <w:rPr>
          <w:rFonts w:ascii="Times New Roman" w:hAnsi="Times New Roman" w:cs="Times New Roman"/>
          <w:sz w:val="28"/>
          <w:szCs w:val="28"/>
        </w:rPr>
        <w:t xml:space="preserve">указанным выше способом </w:t>
      </w:r>
      <w:r w:rsidR="003B1CA8" w:rsidRPr="00477D73">
        <w:rPr>
          <w:rFonts w:ascii="Times New Roman" w:hAnsi="Times New Roman" w:cs="Times New Roman"/>
          <w:sz w:val="28"/>
          <w:szCs w:val="28"/>
        </w:rPr>
        <w:t>в срок не позднее, чем за 10 дней до начала применения ПСН. Патент выдается с любого числа месяца, указанного ИП в заявлении на получение патента, на любое количество дней, но не менее месяца и в пределах календарного года.</w:t>
      </w:r>
    </w:p>
    <w:p w:rsidR="005A68A7" w:rsidRPr="00477D73" w:rsidRDefault="005A68A7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B1CA8" w:rsidRPr="00477D73" w:rsidRDefault="004D5315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D73">
        <w:rPr>
          <w:rFonts w:ascii="Times New Roman" w:hAnsi="Times New Roman" w:cs="Times New Roman"/>
          <w:sz w:val="28"/>
          <w:szCs w:val="28"/>
        </w:rPr>
        <w:lastRenderedPageBreak/>
        <w:t xml:space="preserve">Обратите внимание – </w:t>
      </w:r>
      <w:r w:rsidR="003B1CA8" w:rsidRPr="00477D73">
        <w:rPr>
          <w:rFonts w:ascii="Times New Roman" w:hAnsi="Times New Roman" w:cs="Times New Roman"/>
          <w:sz w:val="28"/>
          <w:szCs w:val="28"/>
        </w:rPr>
        <w:t>если Вы хотите применять патент или УСН с начала 2021 года, то такое заявление можно подать до 31</w:t>
      </w:r>
      <w:r w:rsidRPr="00477D7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B1CA8" w:rsidRPr="00477D73">
        <w:rPr>
          <w:rFonts w:ascii="Times New Roman" w:hAnsi="Times New Roman" w:cs="Times New Roman"/>
          <w:sz w:val="28"/>
          <w:szCs w:val="28"/>
        </w:rPr>
        <w:t>2020</w:t>
      </w:r>
      <w:r w:rsidRPr="00477D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1CA8" w:rsidRPr="00477D73">
        <w:rPr>
          <w:rFonts w:ascii="Times New Roman" w:hAnsi="Times New Roman" w:cs="Times New Roman"/>
          <w:sz w:val="28"/>
          <w:szCs w:val="28"/>
        </w:rPr>
        <w:t>.</w:t>
      </w:r>
    </w:p>
    <w:p w:rsidR="00536A05" w:rsidRPr="00477D73" w:rsidRDefault="00536A05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D73">
        <w:rPr>
          <w:rFonts w:ascii="Times New Roman" w:hAnsi="Times New Roman" w:cs="Times New Roman"/>
          <w:sz w:val="28"/>
          <w:szCs w:val="28"/>
        </w:rPr>
        <w:t xml:space="preserve">Если на патент и режим </w:t>
      </w:r>
      <w:proofErr w:type="spellStart"/>
      <w:r w:rsidRPr="00477D7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77D73">
        <w:rPr>
          <w:rFonts w:ascii="Times New Roman" w:hAnsi="Times New Roman" w:cs="Times New Roman"/>
          <w:sz w:val="28"/>
          <w:szCs w:val="28"/>
        </w:rPr>
        <w:t xml:space="preserve"> можно перейти в любой момент года (то есть, если Вы не направите заявление до 31.12.2020, то Вас переведут на общий режим, но потом, в любой момент Вы сможете перейти на ПСН или НПД), то если Вы выберете УСН, но не подадите заявление до 31.12.2020, то Вы не сможете уже в течение 2021 года перейти на УСН, а сможете сделать это только с 2022 года.</w:t>
      </w:r>
    </w:p>
    <w:p w:rsidR="003B1CA8" w:rsidRPr="00477D73" w:rsidRDefault="003B1CA8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D5315" w:rsidRPr="00477D73" w:rsidRDefault="003B1CA8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D73">
        <w:rPr>
          <w:rFonts w:ascii="Times New Roman" w:hAnsi="Times New Roman" w:cs="Times New Roman"/>
          <w:sz w:val="28"/>
          <w:szCs w:val="28"/>
          <w:u w:val="single"/>
        </w:rPr>
        <w:t>Любой индивидуальный предприниматель (если он подходит по критериям) вправе встать на учет в качестве плательщика налога на профессиональный доход (НПД</w:t>
      </w:r>
      <w:r w:rsidR="004D5315" w:rsidRPr="00477D73">
        <w:rPr>
          <w:rFonts w:ascii="Times New Roman" w:hAnsi="Times New Roman" w:cs="Times New Roman"/>
          <w:sz w:val="28"/>
          <w:szCs w:val="28"/>
          <w:u w:val="single"/>
        </w:rPr>
        <w:t xml:space="preserve">, он же налог на </w:t>
      </w:r>
      <w:proofErr w:type="spellStart"/>
      <w:r w:rsidR="004D5315" w:rsidRPr="00477D73">
        <w:rPr>
          <w:rFonts w:ascii="Times New Roman" w:hAnsi="Times New Roman" w:cs="Times New Roman"/>
          <w:sz w:val="28"/>
          <w:szCs w:val="28"/>
          <w:u w:val="single"/>
        </w:rPr>
        <w:t>самозанятых</w:t>
      </w:r>
      <w:proofErr w:type="spellEnd"/>
      <w:r w:rsidR="001320CA" w:rsidRPr="00477D73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4D5315" w:rsidRPr="00477D73" w:rsidRDefault="001320CA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D73">
        <w:rPr>
          <w:rFonts w:ascii="Times New Roman" w:hAnsi="Times New Roman" w:cs="Times New Roman"/>
          <w:sz w:val="28"/>
          <w:szCs w:val="28"/>
        </w:rPr>
        <w:t>Л</w:t>
      </w:r>
      <w:r w:rsidR="004D5315" w:rsidRPr="00477D73">
        <w:rPr>
          <w:rFonts w:ascii="Times New Roman" w:hAnsi="Times New Roman" w:cs="Times New Roman"/>
          <w:sz w:val="28"/>
          <w:szCs w:val="28"/>
        </w:rPr>
        <w:t xml:space="preserve">ибо </w:t>
      </w:r>
      <w:r w:rsidR="003B1CA8" w:rsidRPr="00477D73">
        <w:rPr>
          <w:rFonts w:ascii="Times New Roman" w:hAnsi="Times New Roman" w:cs="Times New Roman"/>
          <w:sz w:val="28"/>
          <w:szCs w:val="28"/>
        </w:rPr>
        <w:t>через мобильное приложение «Мой налог»</w:t>
      </w:r>
      <w:r w:rsidR="004D5315" w:rsidRPr="00477D73">
        <w:rPr>
          <w:rFonts w:ascii="Times New Roman" w:hAnsi="Times New Roman" w:cs="Times New Roman"/>
          <w:sz w:val="28"/>
          <w:szCs w:val="28"/>
        </w:rPr>
        <w:t>,</w:t>
      </w:r>
      <w:r w:rsidR="003B1CA8" w:rsidRPr="00477D73">
        <w:rPr>
          <w:rFonts w:ascii="Times New Roman" w:hAnsi="Times New Roman" w:cs="Times New Roman"/>
          <w:sz w:val="28"/>
          <w:szCs w:val="28"/>
        </w:rPr>
        <w:t xml:space="preserve"> </w:t>
      </w:r>
      <w:r w:rsidR="004D5315" w:rsidRPr="00477D73">
        <w:rPr>
          <w:rFonts w:ascii="Times New Roman" w:hAnsi="Times New Roman" w:cs="Times New Roman"/>
          <w:sz w:val="28"/>
          <w:szCs w:val="28"/>
        </w:rPr>
        <w:t>либо через</w:t>
      </w:r>
      <w:r w:rsidR="003B1CA8" w:rsidRPr="00477D73">
        <w:rPr>
          <w:rFonts w:ascii="Times New Roman" w:hAnsi="Times New Roman" w:cs="Times New Roman"/>
          <w:sz w:val="28"/>
          <w:szCs w:val="28"/>
        </w:rPr>
        <w:t xml:space="preserve"> </w:t>
      </w:r>
      <w:r w:rsidR="004D5315" w:rsidRPr="00477D73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3B1CA8" w:rsidRPr="00477D73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D5315" w:rsidRPr="00477D73">
        <w:rPr>
          <w:rFonts w:ascii="Times New Roman" w:hAnsi="Times New Roman" w:cs="Times New Roman"/>
          <w:sz w:val="28"/>
          <w:szCs w:val="28"/>
        </w:rPr>
        <w:t>«</w:t>
      </w:r>
      <w:r w:rsidR="003B1CA8" w:rsidRPr="00477D73">
        <w:rPr>
          <w:rFonts w:ascii="Times New Roman" w:hAnsi="Times New Roman" w:cs="Times New Roman"/>
          <w:sz w:val="28"/>
          <w:szCs w:val="28"/>
        </w:rPr>
        <w:t xml:space="preserve">Мой налог» </w:t>
      </w:r>
      <w:r w:rsidR="004D5315" w:rsidRPr="00477D73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4D5315" w:rsidRPr="00477D73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4D5315" w:rsidRPr="00477D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5315" w:rsidRPr="00477D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5315" w:rsidRPr="00477D73">
        <w:rPr>
          <w:rFonts w:ascii="Times New Roman" w:hAnsi="Times New Roman" w:cs="Times New Roman"/>
          <w:sz w:val="28"/>
          <w:szCs w:val="28"/>
        </w:rPr>
        <w:t xml:space="preserve">, </w:t>
      </w:r>
      <w:r w:rsidR="003B1CA8" w:rsidRPr="00477D73">
        <w:rPr>
          <w:rFonts w:ascii="Times New Roman" w:hAnsi="Times New Roman" w:cs="Times New Roman"/>
          <w:sz w:val="28"/>
          <w:szCs w:val="28"/>
        </w:rPr>
        <w:t>либо через любую кредитную организацию, также участвующую в настоящем эксперименте. </w:t>
      </w:r>
    </w:p>
    <w:p w:rsidR="004D5315" w:rsidRPr="00477D73" w:rsidRDefault="004D5315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D73">
        <w:rPr>
          <w:rFonts w:ascii="Times New Roman" w:hAnsi="Times New Roman" w:cs="Times New Roman"/>
          <w:sz w:val="28"/>
          <w:szCs w:val="28"/>
        </w:rPr>
        <w:t>Совмещение  налога</w:t>
      </w:r>
      <w:proofErr w:type="gramEnd"/>
      <w:r w:rsidRPr="00477D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7D7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77D73">
        <w:rPr>
          <w:rFonts w:ascii="Times New Roman" w:hAnsi="Times New Roman" w:cs="Times New Roman"/>
          <w:sz w:val="28"/>
          <w:szCs w:val="28"/>
        </w:rPr>
        <w:t xml:space="preserve"> с иными специальными налоговыми режимами не предусмотрено законом. </w:t>
      </w:r>
    </w:p>
    <w:p w:rsidR="004D5315" w:rsidRPr="00477D73" w:rsidRDefault="004D5315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B1CA8" w:rsidRPr="00477D73" w:rsidRDefault="003B1CA8" w:rsidP="00477D73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77D73">
        <w:rPr>
          <w:rFonts w:ascii="Times New Roman" w:hAnsi="Times New Roman" w:cs="Times New Roman"/>
          <w:sz w:val="28"/>
          <w:szCs w:val="28"/>
        </w:rPr>
        <w:t xml:space="preserve">Направлять уведомление о снятии с учета по ЕНВД не нужно, так как </w:t>
      </w:r>
      <w:r w:rsidR="004D5315" w:rsidRPr="00477D73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477D73">
        <w:rPr>
          <w:rFonts w:ascii="Times New Roman" w:hAnsi="Times New Roman" w:cs="Times New Roman"/>
          <w:sz w:val="28"/>
          <w:szCs w:val="28"/>
        </w:rPr>
        <w:t>налоговый режим</w:t>
      </w:r>
      <w:r w:rsidR="004D5315" w:rsidRPr="00477D73">
        <w:rPr>
          <w:rFonts w:ascii="Times New Roman" w:hAnsi="Times New Roman" w:cs="Times New Roman"/>
          <w:sz w:val="28"/>
          <w:szCs w:val="28"/>
        </w:rPr>
        <w:t xml:space="preserve"> отменяется</w:t>
      </w:r>
      <w:r w:rsidRPr="00477D73">
        <w:rPr>
          <w:rFonts w:ascii="Times New Roman" w:hAnsi="Times New Roman" w:cs="Times New Roman"/>
          <w:sz w:val="28"/>
          <w:szCs w:val="28"/>
        </w:rPr>
        <w:t>.</w:t>
      </w:r>
    </w:p>
    <w:sectPr w:rsidR="003B1CA8" w:rsidRPr="00477D73" w:rsidSect="0062418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D"/>
    <w:rsid w:val="000A6FC7"/>
    <w:rsid w:val="001320CA"/>
    <w:rsid w:val="003B1CA8"/>
    <w:rsid w:val="00477D73"/>
    <w:rsid w:val="004D5315"/>
    <w:rsid w:val="00536A05"/>
    <w:rsid w:val="005942F9"/>
    <w:rsid w:val="005A68A7"/>
    <w:rsid w:val="00651A45"/>
    <w:rsid w:val="007A59D6"/>
    <w:rsid w:val="00906A5D"/>
    <w:rsid w:val="00C7379A"/>
    <w:rsid w:val="00E60527"/>
    <w:rsid w:val="00E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C6E06-E9ED-4BA8-A9ED-429E2A67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2418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24186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0A6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admin</cp:lastModifiedBy>
  <cp:revision>4</cp:revision>
  <dcterms:created xsi:type="dcterms:W3CDTF">2020-12-16T10:24:00Z</dcterms:created>
  <dcterms:modified xsi:type="dcterms:W3CDTF">2020-12-16T15:35:00Z</dcterms:modified>
</cp:coreProperties>
</file>